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1535FE97" w14:textId="5374B681" w:rsidR="0064693D" w:rsidRDefault="0064693D" w:rsidP="0064693D">
      <w:pPr>
        <w:tabs>
          <w:tab w:val="left" w:pos="9781"/>
        </w:tabs>
        <w:suppressAutoHyphens/>
        <w:ind w:left="140" w:right="140" w:firstLine="569"/>
        <w:jc w:val="center"/>
        <w:rPr>
          <w:noProof/>
          <w:sz w:val="22"/>
          <w:szCs w:val="24"/>
          <w:lang w:eastAsia="ru-RU"/>
        </w:rPr>
      </w:pPr>
      <w:r w:rsidRPr="0064693D">
        <w:rPr>
          <w:sz w:val="28"/>
          <w:szCs w:val="28"/>
          <w:u w:val="single"/>
        </w:rPr>
        <w:t xml:space="preserve">Проведение работ по разработке прикладного программного обеспечения, поставке, оборудования и пусконаладочным работам по замене контроллера воздухоразделительной установки КА-0,45 №2 на АКС </w:t>
      </w:r>
      <w:r w:rsidR="008A6972" w:rsidRPr="00404352">
        <w:rPr>
          <w:sz w:val="28"/>
          <w:szCs w:val="28"/>
          <w:u w:val="single"/>
        </w:rPr>
        <w:t xml:space="preserve">№ лота </w:t>
      </w:r>
      <w:r w:rsidR="0062754C">
        <w:rPr>
          <w:sz w:val="28"/>
          <w:szCs w:val="28"/>
          <w:u w:val="single"/>
        </w:rPr>
        <w:t>2</w:t>
      </w:r>
      <w:r w:rsidR="00E34F69">
        <w:rPr>
          <w:sz w:val="28"/>
          <w:szCs w:val="28"/>
          <w:u w:val="single"/>
        </w:rPr>
        <w:t>13</w:t>
      </w:r>
    </w:p>
    <w:p w14:paraId="7F6B1DC3" w14:textId="7F19A0AD" w:rsidR="00AE1D1E" w:rsidRPr="0064693D" w:rsidRDefault="00AE1D1E" w:rsidP="0064693D">
      <w:pPr>
        <w:tabs>
          <w:tab w:val="left" w:pos="9781"/>
        </w:tabs>
        <w:suppressAutoHyphens/>
        <w:ind w:right="140"/>
        <w:jc w:val="center"/>
        <w:rPr>
          <w:sz w:val="22"/>
          <w:szCs w:val="22"/>
          <w:u w:val="single"/>
        </w:rPr>
      </w:pPr>
      <w:r w:rsidRPr="0064693D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60CBFC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2754C">
        <w:rPr>
          <w:sz w:val="28"/>
          <w:szCs w:val="28"/>
          <w:u w:val="single"/>
          <w:lang w:val="ru-RU"/>
        </w:rPr>
        <w:t>13.09.2023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82B7381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64693D" w:rsidRPr="0064693D">
        <w:rPr>
          <w:sz w:val="28"/>
          <w:szCs w:val="28"/>
        </w:rPr>
        <w:t>Проведение работ по разработке прикладного программного обеспечения, поставке, оборудования и пусконаладочным работам по замене контроллера воздухоразделительной установки КА-0,45 №2 на АКС</w:t>
      </w:r>
      <w:r w:rsidR="007C082C" w:rsidRPr="00A571D5">
        <w:rPr>
          <w:sz w:val="28"/>
          <w:szCs w:val="28"/>
        </w:rPr>
        <w:t>»</w:t>
      </w:r>
    </w:p>
    <w:p w14:paraId="2C1FD07A" w14:textId="5291B4BE" w:rsidR="00AE1D1E" w:rsidRPr="00E31A31" w:rsidRDefault="0062754C" w:rsidP="0062754C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82C"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29D868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62754C">
        <w:rPr>
          <w:sz w:val="28"/>
          <w:szCs w:val="28"/>
        </w:rPr>
        <w:t>1</w:t>
      </w:r>
      <w:r w:rsidR="0063435A">
        <w:rPr>
          <w:sz w:val="28"/>
          <w:szCs w:val="28"/>
        </w:rPr>
        <w:t>2</w:t>
      </w:r>
      <w:r w:rsidR="0064693D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</w:t>
      </w:r>
      <w:r w:rsidR="0062754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2754C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63DE28B8" w:rsidR="008A6972" w:rsidRDefault="0062754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64693D">
        <w:rPr>
          <w:i/>
          <w:sz w:val="28"/>
          <w:szCs w:val="28"/>
        </w:rPr>
        <w:t>Атмосфера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1705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354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375174">
    <w:abstractNumId w:val="3"/>
  </w:num>
  <w:num w:numId="4" w16cid:durableId="203496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1135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2754C"/>
    <w:rsid w:val="0063435A"/>
    <w:rsid w:val="0064693D"/>
    <w:rsid w:val="006520BD"/>
    <w:rsid w:val="00674856"/>
    <w:rsid w:val="006D1BA0"/>
    <w:rsid w:val="006F3BAA"/>
    <w:rsid w:val="00745CC1"/>
    <w:rsid w:val="007A6FD9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34F69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2023-09-20T07:47:00Z</dcterms:modified>
</cp:coreProperties>
</file>